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57" w:rsidRPr="00CF76F4" w:rsidRDefault="00CF76F4">
      <w:pPr>
        <w:spacing w:after="0" w:line="408" w:lineRule="auto"/>
        <w:ind w:left="120"/>
        <w:jc w:val="center"/>
        <w:rPr>
          <w:lang w:val="ru-RU"/>
        </w:rPr>
      </w:pPr>
      <w:bookmarkStart w:id="0" w:name="block-7689325"/>
      <w:r w:rsidRPr="00CF76F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7157" w:rsidRPr="00CF76F4" w:rsidRDefault="00CF76F4">
      <w:pPr>
        <w:spacing w:after="0" w:line="408" w:lineRule="auto"/>
        <w:ind w:left="120"/>
        <w:jc w:val="center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F76F4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Богородицкий район в лице комитета по образованию муниципального образования</w:t>
      </w:r>
      <w:bookmarkEnd w:id="1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7157" w:rsidRDefault="00CF76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</w:rPr>
        <w:t>Богородицкий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7157" w:rsidRDefault="00CF76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CB7157" w:rsidRDefault="00CB7157">
      <w:pPr>
        <w:spacing w:after="0"/>
        <w:ind w:left="120"/>
      </w:pPr>
    </w:p>
    <w:p w:rsidR="00CB7157" w:rsidRDefault="00CB7157">
      <w:pPr>
        <w:spacing w:after="0"/>
        <w:ind w:left="120"/>
      </w:pPr>
    </w:p>
    <w:p w:rsidR="00CB7157" w:rsidRDefault="00CB7157">
      <w:pPr>
        <w:spacing w:after="0"/>
        <w:ind w:left="120"/>
      </w:pPr>
    </w:p>
    <w:p w:rsidR="00CB7157" w:rsidRDefault="00CB715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F76F4" w:rsidRPr="00E2220E" w:rsidTr="00CF76F4">
        <w:tc>
          <w:tcPr>
            <w:tcW w:w="3114" w:type="dxa"/>
          </w:tcPr>
          <w:p w:rsidR="00CF76F4" w:rsidRPr="0040209D" w:rsidRDefault="00CF76F4" w:rsidP="00CF76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председателем педсовета</w:t>
            </w:r>
          </w:p>
          <w:p w:rsidR="00CF76F4" w:rsidRDefault="00CF76F4" w:rsidP="00CF7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Акулова Т.С.</w:t>
            </w:r>
          </w:p>
          <w:p w:rsidR="00CF76F4" w:rsidRDefault="00CF76F4" w:rsidP="00C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6F4" w:rsidRPr="0040209D" w:rsidRDefault="00CF76F4" w:rsidP="00CF7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76F4" w:rsidRPr="0040209D" w:rsidRDefault="00CF76F4" w:rsidP="00C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предметников</w:t>
            </w:r>
          </w:p>
          <w:p w:rsidR="00CF76F4" w:rsidRDefault="00CF76F4" w:rsidP="00CF7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Киселев М.Ю.</w:t>
            </w:r>
          </w:p>
          <w:p w:rsidR="00CF76F4" w:rsidRDefault="00CF76F4" w:rsidP="00C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6F4" w:rsidRPr="0040209D" w:rsidRDefault="00CF76F4" w:rsidP="00CF7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76F4" w:rsidRDefault="00CF76F4" w:rsidP="00C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МОУ СШ №22</w:t>
            </w:r>
          </w:p>
          <w:p w:rsidR="00CF76F4" w:rsidRDefault="00CF76F4" w:rsidP="00CF76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76F4" w:rsidRPr="008944ED" w:rsidRDefault="00CF76F4" w:rsidP="00CF76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Звягина Т.П.</w:t>
            </w:r>
          </w:p>
          <w:p w:rsidR="00CF76F4" w:rsidRDefault="00CF76F4" w:rsidP="00CF76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F76F4" w:rsidRPr="0040209D" w:rsidRDefault="00CF76F4" w:rsidP="00CF76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7157" w:rsidRDefault="00CB7157">
      <w:pPr>
        <w:spacing w:after="0"/>
        <w:ind w:left="120"/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B7157" w:rsidRDefault="00CB7157">
      <w:pPr>
        <w:spacing w:after="0"/>
        <w:ind w:left="120"/>
      </w:pPr>
    </w:p>
    <w:p w:rsidR="00CB7157" w:rsidRDefault="00CB7157">
      <w:pPr>
        <w:spacing w:after="0"/>
        <w:ind w:left="120"/>
      </w:pPr>
    </w:p>
    <w:p w:rsidR="00CB7157" w:rsidRDefault="00CB7157">
      <w:pPr>
        <w:spacing w:after="0"/>
        <w:ind w:left="120"/>
      </w:pPr>
    </w:p>
    <w:p w:rsidR="00CB7157" w:rsidRDefault="00CF76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B7157" w:rsidRDefault="00CF76F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1077250)</w:t>
      </w:r>
    </w:p>
    <w:p w:rsidR="00CB7157" w:rsidRDefault="00CB7157">
      <w:pPr>
        <w:spacing w:after="0"/>
        <w:ind w:left="120"/>
        <w:jc w:val="center"/>
      </w:pPr>
    </w:p>
    <w:p w:rsidR="00CB7157" w:rsidRDefault="00CF76F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CB7157" w:rsidRDefault="00CF76F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5-9 классов </w:t>
      </w: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B7157">
      <w:pPr>
        <w:spacing w:after="0"/>
        <w:ind w:left="120"/>
        <w:jc w:val="center"/>
      </w:pPr>
    </w:p>
    <w:p w:rsidR="00CB7157" w:rsidRDefault="00CF76F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f4f51048-cb84-4c82-af6a-284ffbd4033b"/>
      <w:r>
        <w:rPr>
          <w:rFonts w:ascii="Times New Roman" w:hAnsi="Times New Roman"/>
          <w:b/>
          <w:color w:val="000000"/>
          <w:sz w:val="28"/>
        </w:rPr>
        <w:t>Богородицк 2023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607e6f3-e82e-49a9-b315-c957a5fafe42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7157" w:rsidRDefault="00CB7157">
      <w:pPr>
        <w:spacing w:after="0"/>
        <w:ind w:left="120"/>
      </w:pPr>
    </w:p>
    <w:p w:rsidR="00CB7157" w:rsidRDefault="00CB7157">
      <w:pPr>
        <w:sectPr w:rsidR="00CB7157">
          <w:pgSz w:w="11906" w:h="16383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 w:line="264" w:lineRule="auto"/>
        <w:ind w:left="120"/>
        <w:jc w:val="both"/>
      </w:pPr>
      <w:bookmarkStart w:id="5" w:name="block-768933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7157" w:rsidRDefault="00CB7157">
      <w:pPr>
        <w:spacing w:after="0" w:line="264" w:lineRule="auto"/>
        <w:ind w:left="120"/>
        <w:jc w:val="both"/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B7157" w:rsidRDefault="00CF76F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CB7157" w:rsidRPr="00CF76F4" w:rsidRDefault="00CF7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CB7157" w:rsidRPr="00CF76F4" w:rsidRDefault="00CF76F4">
      <w:pPr>
        <w:numPr>
          <w:ilvl w:val="0"/>
          <w:numId w:val="1"/>
        </w:numPr>
        <w:spacing w:after="0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B7157" w:rsidRPr="00CF76F4" w:rsidRDefault="00CF7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B7157" w:rsidRPr="00CF76F4" w:rsidRDefault="00CF7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B7157" w:rsidRPr="00CF76F4" w:rsidRDefault="00CF76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  <w:proofErr w:type="gramEnd"/>
    </w:p>
    <w:p w:rsidR="00CB7157" w:rsidRPr="00CF76F4" w:rsidRDefault="00CB7157">
      <w:pPr>
        <w:rPr>
          <w:lang w:val="ru-RU"/>
        </w:rPr>
        <w:sectPr w:rsidR="00CB7157" w:rsidRPr="00CF76F4">
          <w:pgSz w:w="11906" w:h="16383"/>
          <w:pgMar w:top="1134" w:right="850" w:bottom="1134" w:left="1701" w:header="720" w:footer="720" w:gutter="0"/>
          <w:cols w:space="720"/>
        </w:sect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bookmarkStart w:id="6" w:name="block-7689329"/>
      <w:bookmarkEnd w:id="5"/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н. э.» и «н. э.»). Историческая карта.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B7157" w:rsidRPr="00CF76F4" w:rsidRDefault="00CB7157">
      <w:pPr>
        <w:spacing w:after="0"/>
        <w:ind w:left="120"/>
        <w:rPr>
          <w:lang w:val="ru-RU"/>
        </w:rPr>
      </w:pPr>
    </w:p>
    <w:p w:rsidR="00CB7157" w:rsidRPr="00CF76F4" w:rsidRDefault="00CF76F4">
      <w:pPr>
        <w:spacing w:after="0"/>
        <w:ind w:left="120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B7157" w:rsidRPr="00CF76F4" w:rsidRDefault="00CB7157">
      <w:pPr>
        <w:spacing w:after="0"/>
        <w:ind w:left="120"/>
        <w:rPr>
          <w:lang w:val="ru-RU"/>
        </w:rPr>
      </w:pP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 мире империй 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вне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война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Д’Аламбер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машинным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.: ОТ ЦАРСТВА К ИМПЕРИИ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Табель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Битва при д. Лесной и победа под Полтавой.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Прутский поход. Борьба за гегемонию на Балтике. Сражения у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ы Иоа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нновны. Кабинет министров. Роль Э. Бирона, А. И. Остермана, А. П. Волы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н-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ского, Б. Х. Миниха в управлении и политической жизни страны.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Унификация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нехристианским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Манифест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proofErr w:type="gramStart"/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.: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экономика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F76F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сс в пр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омышленности и сельском хозяйстве. Развитие транспорта и сре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Х – начале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Эволюция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испано-американская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война, русско-японская война, боснийский кризис). Балканские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Россия на пороге ХХ </w:t>
      </w:r>
      <w:proofErr w:type="gramStart"/>
      <w:r w:rsidRPr="00CF76F4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Предпосылки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>
        <w:rPr>
          <w:rFonts w:ascii="Times New Roman" w:hAnsi="Times New Roman"/>
          <w:color w:val="000000"/>
          <w:sz w:val="28"/>
        </w:rPr>
        <w:t>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Идейно-политический спектр. Общественный и социальный подъем.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мировую культуру.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F76F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 первые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Попытки искажения истории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экономических проектов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B7157" w:rsidRPr="00CF76F4" w:rsidRDefault="00CB7157">
      <w:pPr>
        <w:rPr>
          <w:lang w:val="ru-RU"/>
        </w:rPr>
        <w:sectPr w:rsidR="00CB7157" w:rsidRPr="00CF76F4">
          <w:pgSz w:w="11906" w:h="16383"/>
          <w:pgMar w:top="1134" w:right="850" w:bottom="1134" w:left="1701" w:header="720" w:footer="720" w:gutter="0"/>
          <w:cols w:space="720"/>
        </w:sect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bookmarkStart w:id="7" w:name="block-7689330"/>
      <w:bookmarkEnd w:id="6"/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F76F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B7157" w:rsidRPr="00CF76F4" w:rsidRDefault="00CB7157">
      <w:pPr>
        <w:spacing w:after="0"/>
        <w:ind w:left="120"/>
        <w:rPr>
          <w:lang w:val="ru-RU"/>
        </w:rPr>
      </w:pPr>
    </w:p>
    <w:p w:rsidR="00CB7157" w:rsidRPr="00CF76F4" w:rsidRDefault="00CF76F4">
      <w:pPr>
        <w:spacing w:after="0"/>
        <w:ind w:left="120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B7157" w:rsidRPr="00CF76F4" w:rsidRDefault="00CF76F4">
      <w:pPr>
        <w:spacing w:after="0" w:line="264" w:lineRule="auto"/>
        <w:ind w:firstLine="60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B7157" w:rsidRPr="00CF76F4" w:rsidRDefault="00CF7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B7157" w:rsidRPr="00CF76F4" w:rsidRDefault="00CF7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B7157" w:rsidRPr="00CF76F4" w:rsidRDefault="00CF76F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B7157" w:rsidRPr="00CF76F4" w:rsidRDefault="00CF7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B7157" w:rsidRPr="00CF76F4" w:rsidRDefault="00CF76F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B7157" w:rsidRPr="00CF76F4" w:rsidRDefault="00CF7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B7157" w:rsidRPr="00CF76F4" w:rsidRDefault="00CF76F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B7157" w:rsidRPr="00CF76F4" w:rsidRDefault="00CF7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B7157" w:rsidRPr="00CF76F4" w:rsidRDefault="00CF7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B7157" w:rsidRPr="00CF76F4" w:rsidRDefault="00CF76F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B7157" w:rsidRPr="00CF76F4" w:rsidRDefault="00CF7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B7157" w:rsidRPr="00CF76F4" w:rsidRDefault="00CF7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B7157" w:rsidRPr="00CF76F4" w:rsidRDefault="00CF7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B7157" w:rsidRPr="00CF76F4" w:rsidRDefault="00CF76F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B7157" w:rsidRPr="00CF76F4" w:rsidRDefault="00CF76F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B7157" w:rsidRPr="00CF76F4" w:rsidRDefault="00CF76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B7157" w:rsidRPr="00CF76F4" w:rsidRDefault="00CF76F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B7157" w:rsidRPr="00CF76F4" w:rsidRDefault="00CF76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B7157" w:rsidRPr="00CF76F4" w:rsidRDefault="00CF76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B7157" w:rsidRPr="00CF76F4" w:rsidRDefault="00CF76F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B7157" w:rsidRPr="00CF76F4" w:rsidRDefault="00CF76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B7157" w:rsidRPr="00CF76F4" w:rsidRDefault="00CF76F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B7157" w:rsidRPr="00CF76F4" w:rsidRDefault="00CF76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B7157" w:rsidRPr="00CF76F4" w:rsidRDefault="00CF76F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B7157" w:rsidRPr="00CF76F4" w:rsidRDefault="00CF76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B7157" w:rsidRPr="00CF76F4" w:rsidRDefault="00CF76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B7157" w:rsidRPr="00CF76F4" w:rsidRDefault="00CF76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B7157" w:rsidRPr="00CF76F4" w:rsidRDefault="00CF76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B7157" w:rsidRPr="00CF76F4" w:rsidRDefault="00CF76F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B7157" w:rsidRPr="00CF76F4" w:rsidRDefault="00CF76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B7157" w:rsidRPr="00CF76F4" w:rsidRDefault="00CF76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B7157" w:rsidRPr="00CF76F4" w:rsidRDefault="00CF76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B7157" w:rsidRPr="00CF76F4" w:rsidRDefault="00CF76F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B7157" w:rsidRPr="00CF76F4" w:rsidRDefault="00CF7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B7157" w:rsidRPr="00CF76F4" w:rsidRDefault="00CF7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B7157" w:rsidRPr="00CF76F4" w:rsidRDefault="00CF7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B7157" w:rsidRPr="00CF76F4" w:rsidRDefault="00CF76F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B7157" w:rsidRPr="00CF76F4" w:rsidRDefault="00CF76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B7157" w:rsidRPr="00CF76F4" w:rsidRDefault="00CF76F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B7157" w:rsidRPr="00CF76F4" w:rsidRDefault="00CF76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B7157" w:rsidRPr="00CF76F4" w:rsidRDefault="00CF76F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B7157" w:rsidRPr="00CF76F4" w:rsidRDefault="00CF76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B7157" w:rsidRPr="00CF76F4" w:rsidRDefault="00CF76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B7157" w:rsidRPr="00CF76F4" w:rsidRDefault="00CF76F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B7157" w:rsidRPr="00CF76F4" w:rsidRDefault="00CF76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B7157" w:rsidRPr="00CF76F4" w:rsidRDefault="00CF76F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B7157" w:rsidRPr="00CF76F4" w:rsidRDefault="00CF76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B7157" w:rsidRPr="00CF76F4" w:rsidRDefault="00CF76F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B7157" w:rsidRPr="00CF76F4" w:rsidRDefault="00CF76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B7157" w:rsidRPr="00CF76F4" w:rsidRDefault="00CF76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B7157" w:rsidRPr="00CF76F4" w:rsidRDefault="00CF76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B7157" w:rsidRPr="00CF76F4" w:rsidRDefault="00CF76F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B7157" w:rsidRPr="00CF76F4" w:rsidRDefault="00CF76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B7157" w:rsidRDefault="00CF76F4">
      <w:pPr>
        <w:numPr>
          <w:ilvl w:val="0"/>
          <w:numId w:val="21"/>
        </w:numPr>
        <w:spacing w:after="0" w:line="264" w:lineRule="auto"/>
        <w:jc w:val="both"/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B7157" w:rsidRPr="00CF76F4" w:rsidRDefault="00CF76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B7157" w:rsidRPr="00CF76F4" w:rsidRDefault="00CF76F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B7157" w:rsidRPr="00CF76F4" w:rsidRDefault="00CF76F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B7157" w:rsidRPr="00CF76F4" w:rsidRDefault="00CF76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B7157" w:rsidRPr="00CF76F4" w:rsidRDefault="00CF76F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B7157" w:rsidRDefault="00CF76F4">
      <w:pPr>
        <w:numPr>
          <w:ilvl w:val="0"/>
          <w:numId w:val="23"/>
        </w:numPr>
        <w:spacing w:after="0" w:line="264" w:lineRule="auto"/>
        <w:jc w:val="both"/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F76F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B7157" w:rsidRDefault="00CB7157">
      <w:pPr>
        <w:spacing w:after="0" w:line="264" w:lineRule="auto"/>
        <w:ind w:left="120"/>
        <w:jc w:val="both"/>
      </w:pP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B7157" w:rsidRDefault="00CB7157">
      <w:pPr>
        <w:spacing w:after="0" w:line="264" w:lineRule="auto"/>
        <w:ind w:left="120"/>
        <w:jc w:val="both"/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B7157" w:rsidRPr="00CF76F4" w:rsidRDefault="00CF76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B7157" w:rsidRPr="00CF76F4" w:rsidRDefault="00CF76F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B7157" w:rsidRPr="00CF76F4" w:rsidRDefault="00CF76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B7157" w:rsidRPr="00CF76F4" w:rsidRDefault="00CF76F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B7157" w:rsidRPr="00CF76F4" w:rsidRDefault="00CF76F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B7157" w:rsidRPr="00CF76F4" w:rsidRDefault="00CF76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B7157" w:rsidRPr="00CF76F4" w:rsidRDefault="00CF76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B7157" w:rsidRPr="00CF76F4" w:rsidRDefault="00CF76F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из взаимодополняющих письменных, визуальных и вещественных источников.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B7157" w:rsidRPr="00CF76F4" w:rsidRDefault="00CF76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B7157" w:rsidRPr="00CF76F4" w:rsidRDefault="00CF76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основе информации учебника и дополнительных материалов;</w:t>
      </w:r>
    </w:p>
    <w:p w:rsidR="00CB7157" w:rsidRPr="00CF76F4" w:rsidRDefault="00CF76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.;</w:t>
      </w:r>
    </w:p>
    <w:p w:rsidR="00CB7157" w:rsidRPr="00CF76F4" w:rsidRDefault="00CF76F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B7157" w:rsidRPr="00CF76F4" w:rsidRDefault="00CF76F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B7157" w:rsidRPr="00CF76F4" w:rsidRDefault="00CF76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B7157" w:rsidRPr="00CF76F4" w:rsidRDefault="00CF76F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материале).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B7157" w:rsidRPr="00CF76F4" w:rsidRDefault="00CB7157">
      <w:pPr>
        <w:spacing w:after="0" w:line="264" w:lineRule="auto"/>
        <w:ind w:left="120"/>
        <w:jc w:val="both"/>
        <w:rPr>
          <w:lang w:val="ru-RU"/>
        </w:rPr>
      </w:pP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B7157" w:rsidRPr="00CF76F4" w:rsidRDefault="00CF76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B7157" w:rsidRPr="00CF76F4" w:rsidRDefault="00CF76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.;</w:t>
      </w:r>
    </w:p>
    <w:p w:rsidR="00CB7157" w:rsidRPr="00CF76F4" w:rsidRDefault="00CF76F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на основе анализа причинно-следственных связей.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B7157" w:rsidRPr="00CF76F4" w:rsidRDefault="00CF76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B7157" w:rsidRPr="00CF76F4" w:rsidRDefault="00CF76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B7157" w:rsidRDefault="00CF76F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B7157" w:rsidRPr="00CF76F4" w:rsidRDefault="00CF76F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B7157" w:rsidRPr="00CF76F4" w:rsidRDefault="00CF76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.;</w:t>
      </w:r>
    </w:p>
    <w:p w:rsidR="00CB7157" w:rsidRPr="00CF76F4" w:rsidRDefault="00CF76F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B7157" w:rsidRPr="00CF76F4" w:rsidRDefault="00CF76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B7157" w:rsidRPr="00CF76F4" w:rsidRDefault="00CF76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B7157" w:rsidRPr="00CF76F4" w:rsidRDefault="00CF76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из разных письменных, визуальных и вещественных источников;</w:t>
      </w:r>
    </w:p>
    <w:p w:rsidR="00CB7157" w:rsidRPr="00CF76F4" w:rsidRDefault="00CF76F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B7157" w:rsidRPr="00CF76F4" w:rsidRDefault="00CF76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CB7157" w:rsidRPr="00CF76F4" w:rsidRDefault="00CF76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описанием и оценкой их деятельности (сообщение, презентация, эссе);</w:t>
      </w:r>
    </w:p>
    <w:p w:rsidR="00CB7157" w:rsidRPr="00CF76F4" w:rsidRDefault="00CF76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B7157" w:rsidRPr="00CF76F4" w:rsidRDefault="00CF76F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B7157" w:rsidRPr="00CF76F4" w:rsidRDefault="00CF76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B7157" w:rsidRPr="00CF76F4" w:rsidRDefault="00CF76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B7157" w:rsidRPr="00CF76F4" w:rsidRDefault="00CF76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B7157" w:rsidRPr="00CF76F4" w:rsidRDefault="00CF76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B7157" w:rsidRPr="00CF76F4" w:rsidRDefault="00CF76F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</w:t>
      </w:r>
    </w:p>
    <w:p w:rsidR="00CB7157" w:rsidRPr="00CF76F4" w:rsidRDefault="00CF76F4">
      <w:pPr>
        <w:spacing w:after="0" w:line="264" w:lineRule="auto"/>
        <w:ind w:left="120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B7157" w:rsidRPr="00CF76F4" w:rsidRDefault="00CF76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  <w:proofErr w:type="gramEnd"/>
    </w:p>
    <w:p w:rsidR="00CB7157" w:rsidRPr="00CF76F4" w:rsidRDefault="00CF76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B7157" w:rsidRPr="00CF76F4" w:rsidRDefault="00CF76F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B7157" w:rsidRDefault="00CF76F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B7157" w:rsidRPr="00CF76F4" w:rsidRDefault="00CF76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., объяснять,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CB7157" w:rsidRPr="00CF76F4" w:rsidRDefault="00CF76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материале);</w:t>
      </w:r>
    </w:p>
    <w:p w:rsidR="00CB7157" w:rsidRPr="00CF76F4" w:rsidRDefault="00CF76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ХХ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B7157" w:rsidRPr="00CF76F4" w:rsidRDefault="00CF76F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B7157" w:rsidRPr="00CF76F4" w:rsidRDefault="00CB7157">
      <w:pPr>
        <w:rPr>
          <w:lang w:val="ru-RU"/>
        </w:rPr>
        <w:sectPr w:rsidR="00CB7157" w:rsidRPr="00CF76F4">
          <w:pgSz w:w="11906" w:h="16383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bookmarkStart w:id="8" w:name="block-7689326"/>
      <w:bookmarkEnd w:id="7"/>
      <w:r w:rsidRPr="00CF76F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CF76F4" w:rsidTr="00CF76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CF76F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RP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CF76F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RP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CF76F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RP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CF76F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 w:rsidRP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CF76F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  <w:tr w:rsid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bookmarkStart w:id="9" w:name="block-768932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F76F4" w:rsidTr="00CF76F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императорской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F76F4" w:rsidTr="00CF76F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F76F4" w:rsidTr="00CF76F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F76F4" w:rsidTr="00CF76F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F76F4" w:rsidTr="00CF76F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7157" w:rsidRDefault="00CB7157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CB7157" w:rsidRDefault="00CB7157"/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76F4" w:rsidRP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F76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B7157" w:rsidRDefault="00CB7157">
            <w:pPr>
              <w:spacing w:after="0"/>
              <w:ind w:left="135"/>
            </w:pPr>
          </w:p>
        </w:tc>
      </w:tr>
      <w:tr w:rsidR="00CF76F4" w:rsidTr="00CF7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Pr="00CF76F4" w:rsidRDefault="00CF76F4">
            <w:pPr>
              <w:spacing w:after="0"/>
              <w:ind w:left="135"/>
              <w:rPr>
                <w:lang w:val="ru-RU"/>
              </w:rPr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 w:rsidRPr="00CF76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B7157" w:rsidRDefault="00CF76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7157" w:rsidRDefault="00CB7157"/>
        </w:tc>
      </w:tr>
    </w:tbl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B7157">
      <w:pPr>
        <w:sectPr w:rsidR="00CB7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7157" w:rsidRDefault="00CF76F4">
      <w:pPr>
        <w:spacing w:after="0"/>
        <w:ind w:left="120"/>
      </w:pPr>
      <w:bookmarkStart w:id="10" w:name="block-76893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7157" w:rsidRDefault="00CF76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7157" w:rsidRPr="00CF76F4" w:rsidRDefault="00CF76F4">
      <w:pPr>
        <w:spacing w:after="0" w:line="480" w:lineRule="auto"/>
        <w:ind w:left="120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 xml:space="preserve">​‌•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8-й класс : учебник 8 класс/ Юдовская А. Я., Баранов П. А., Ванюшкина Л. М. и другие ; под ред.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Искендерова А. А.,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под редакцией Торкунова А.В.,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>века :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F76F4">
        <w:rPr>
          <w:sz w:val="28"/>
          <w:lang w:val="ru-RU"/>
        </w:rPr>
        <w:br/>
      </w:r>
      <w:bookmarkStart w:id="11" w:name="c6612d7c-6144-4cab-b55c-f60ef824c9f9"/>
      <w:r w:rsidRPr="00CF76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CF76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CF76F4">
        <w:rPr>
          <w:rFonts w:ascii="Times New Roman" w:hAnsi="Times New Roman"/>
          <w:color w:val="000000"/>
          <w:sz w:val="28"/>
          <w:lang w:val="ru-RU"/>
        </w:rPr>
        <w:t xml:space="preserve"> век</w:t>
      </w:r>
      <w:proofErr w:type="gramStart"/>
      <w:r w:rsidRPr="00CF76F4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CF76F4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1"/>
      <w:r w:rsidRPr="00CF76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7157" w:rsidRPr="00CF76F4" w:rsidRDefault="00CF76F4">
      <w:pPr>
        <w:spacing w:after="0" w:line="480" w:lineRule="auto"/>
        <w:ind w:left="120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7157" w:rsidRPr="00CF76F4" w:rsidRDefault="00CF76F4">
      <w:pPr>
        <w:spacing w:after="0"/>
        <w:ind w:left="120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​</w:t>
      </w:r>
    </w:p>
    <w:p w:rsidR="00CB7157" w:rsidRPr="00CF76F4" w:rsidRDefault="00CF76F4">
      <w:pPr>
        <w:spacing w:after="0" w:line="480" w:lineRule="auto"/>
        <w:ind w:left="120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7157" w:rsidRPr="00CF76F4" w:rsidRDefault="00CF76F4">
      <w:pPr>
        <w:spacing w:after="0" w:line="480" w:lineRule="auto"/>
        <w:ind w:left="120"/>
        <w:rPr>
          <w:lang w:val="ru-RU"/>
        </w:rPr>
      </w:pPr>
      <w:r w:rsidRPr="00CF76F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CB7157" w:rsidRPr="00CF76F4" w:rsidRDefault="00CB7157">
      <w:pPr>
        <w:spacing w:after="0"/>
        <w:ind w:left="120"/>
        <w:rPr>
          <w:lang w:val="ru-RU"/>
        </w:rPr>
      </w:pPr>
    </w:p>
    <w:p w:rsidR="00CB7157" w:rsidRPr="00CF76F4" w:rsidRDefault="00CF76F4">
      <w:pPr>
        <w:spacing w:after="0" w:line="480" w:lineRule="auto"/>
        <w:ind w:left="120"/>
        <w:rPr>
          <w:lang w:val="ru-RU"/>
        </w:rPr>
      </w:pPr>
      <w:r w:rsidRPr="00CF76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7157" w:rsidRDefault="00CF76F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B7157" w:rsidRDefault="00CB7157">
      <w:pPr>
        <w:sectPr w:rsidR="00CB715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F76F4" w:rsidRDefault="00CF76F4"/>
    <w:sectPr w:rsidR="00CF76F4" w:rsidSect="00CB71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C18"/>
    <w:multiLevelType w:val="multilevel"/>
    <w:tmpl w:val="4A4E1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B0146"/>
    <w:multiLevelType w:val="multilevel"/>
    <w:tmpl w:val="F102A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31490"/>
    <w:multiLevelType w:val="multilevel"/>
    <w:tmpl w:val="266A2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70F81"/>
    <w:multiLevelType w:val="multilevel"/>
    <w:tmpl w:val="13946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D563D"/>
    <w:multiLevelType w:val="multilevel"/>
    <w:tmpl w:val="727E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9C3E26"/>
    <w:multiLevelType w:val="multilevel"/>
    <w:tmpl w:val="05B2F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F20CF"/>
    <w:multiLevelType w:val="multilevel"/>
    <w:tmpl w:val="CA68B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A61879"/>
    <w:multiLevelType w:val="multilevel"/>
    <w:tmpl w:val="0FB29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8477B5"/>
    <w:multiLevelType w:val="multilevel"/>
    <w:tmpl w:val="449A3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C7E6B"/>
    <w:multiLevelType w:val="multilevel"/>
    <w:tmpl w:val="5FFE0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6751F"/>
    <w:multiLevelType w:val="multilevel"/>
    <w:tmpl w:val="C92425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B70A4A"/>
    <w:multiLevelType w:val="multilevel"/>
    <w:tmpl w:val="DC30A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D51223"/>
    <w:multiLevelType w:val="multilevel"/>
    <w:tmpl w:val="0F2ED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34CAC"/>
    <w:multiLevelType w:val="multilevel"/>
    <w:tmpl w:val="72547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77E4F"/>
    <w:multiLevelType w:val="multilevel"/>
    <w:tmpl w:val="F1C6F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7C5C92"/>
    <w:multiLevelType w:val="multilevel"/>
    <w:tmpl w:val="25B02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315C84"/>
    <w:multiLevelType w:val="multilevel"/>
    <w:tmpl w:val="E878F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1F7819"/>
    <w:multiLevelType w:val="multilevel"/>
    <w:tmpl w:val="46F23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C8396E"/>
    <w:multiLevelType w:val="multilevel"/>
    <w:tmpl w:val="C2166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1E6EEC"/>
    <w:multiLevelType w:val="multilevel"/>
    <w:tmpl w:val="4FB8B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6A4B3B"/>
    <w:multiLevelType w:val="multilevel"/>
    <w:tmpl w:val="D8827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FF659D"/>
    <w:multiLevelType w:val="multilevel"/>
    <w:tmpl w:val="00CE5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9C5F7E"/>
    <w:multiLevelType w:val="multilevel"/>
    <w:tmpl w:val="3ADC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3C5B46"/>
    <w:multiLevelType w:val="multilevel"/>
    <w:tmpl w:val="CE5C1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AEE48A2"/>
    <w:multiLevelType w:val="multilevel"/>
    <w:tmpl w:val="7F821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33781"/>
    <w:multiLevelType w:val="multilevel"/>
    <w:tmpl w:val="0FB27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E47E88"/>
    <w:multiLevelType w:val="multilevel"/>
    <w:tmpl w:val="FEF47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413EA9"/>
    <w:multiLevelType w:val="multilevel"/>
    <w:tmpl w:val="3AB8E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C0745"/>
    <w:multiLevelType w:val="multilevel"/>
    <w:tmpl w:val="29A05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E45167"/>
    <w:multiLevelType w:val="multilevel"/>
    <w:tmpl w:val="5F42F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FA090B"/>
    <w:multiLevelType w:val="multilevel"/>
    <w:tmpl w:val="3184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DA1E55"/>
    <w:multiLevelType w:val="multilevel"/>
    <w:tmpl w:val="C8921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2D02CC"/>
    <w:multiLevelType w:val="multilevel"/>
    <w:tmpl w:val="D1AAF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41565D"/>
    <w:multiLevelType w:val="multilevel"/>
    <w:tmpl w:val="D764B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A60CC2"/>
    <w:multiLevelType w:val="multilevel"/>
    <w:tmpl w:val="3852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B7CC5"/>
    <w:multiLevelType w:val="multilevel"/>
    <w:tmpl w:val="E1D8D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40069"/>
    <w:multiLevelType w:val="multilevel"/>
    <w:tmpl w:val="B6FA4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33A7C"/>
    <w:multiLevelType w:val="multilevel"/>
    <w:tmpl w:val="C3680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1"/>
  </w:num>
  <w:num w:numId="3">
    <w:abstractNumId w:val="11"/>
  </w:num>
  <w:num w:numId="4">
    <w:abstractNumId w:val="27"/>
  </w:num>
  <w:num w:numId="5">
    <w:abstractNumId w:val="9"/>
  </w:num>
  <w:num w:numId="6">
    <w:abstractNumId w:val="18"/>
  </w:num>
  <w:num w:numId="7">
    <w:abstractNumId w:val="8"/>
  </w:num>
  <w:num w:numId="8">
    <w:abstractNumId w:val="0"/>
  </w:num>
  <w:num w:numId="9">
    <w:abstractNumId w:val="30"/>
  </w:num>
  <w:num w:numId="10">
    <w:abstractNumId w:val="23"/>
  </w:num>
  <w:num w:numId="11">
    <w:abstractNumId w:val="33"/>
  </w:num>
  <w:num w:numId="12">
    <w:abstractNumId w:val="19"/>
  </w:num>
  <w:num w:numId="13">
    <w:abstractNumId w:val="14"/>
  </w:num>
  <w:num w:numId="14">
    <w:abstractNumId w:val="28"/>
  </w:num>
  <w:num w:numId="15">
    <w:abstractNumId w:val="15"/>
  </w:num>
  <w:num w:numId="16">
    <w:abstractNumId w:val="35"/>
  </w:num>
  <w:num w:numId="17">
    <w:abstractNumId w:val="10"/>
  </w:num>
  <w:num w:numId="18">
    <w:abstractNumId w:val="21"/>
  </w:num>
  <w:num w:numId="19">
    <w:abstractNumId w:val="37"/>
  </w:num>
  <w:num w:numId="20">
    <w:abstractNumId w:val="16"/>
  </w:num>
  <w:num w:numId="21">
    <w:abstractNumId w:val="1"/>
  </w:num>
  <w:num w:numId="22">
    <w:abstractNumId w:val="2"/>
  </w:num>
  <w:num w:numId="23">
    <w:abstractNumId w:val="29"/>
  </w:num>
  <w:num w:numId="24">
    <w:abstractNumId w:val="26"/>
  </w:num>
  <w:num w:numId="25">
    <w:abstractNumId w:val="7"/>
  </w:num>
  <w:num w:numId="26">
    <w:abstractNumId w:val="17"/>
  </w:num>
  <w:num w:numId="27">
    <w:abstractNumId w:val="3"/>
  </w:num>
  <w:num w:numId="28">
    <w:abstractNumId w:val="36"/>
  </w:num>
  <w:num w:numId="29">
    <w:abstractNumId w:val="5"/>
  </w:num>
  <w:num w:numId="30">
    <w:abstractNumId w:val="25"/>
  </w:num>
  <w:num w:numId="31">
    <w:abstractNumId w:val="24"/>
  </w:num>
  <w:num w:numId="32">
    <w:abstractNumId w:val="20"/>
  </w:num>
  <w:num w:numId="33">
    <w:abstractNumId w:val="12"/>
  </w:num>
  <w:num w:numId="34">
    <w:abstractNumId w:val="32"/>
  </w:num>
  <w:num w:numId="35">
    <w:abstractNumId w:val="22"/>
  </w:num>
  <w:num w:numId="36">
    <w:abstractNumId w:val="4"/>
  </w:num>
  <w:num w:numId="37">
    <w:abstractNumId w:val="13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B7157"/>
    <w:rsid w:val="006C701B"/>
    <w:rsid w:val="00CB7157"/>
    <w:rsid w:val="00CF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71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7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iGjorsxh5T/5yUEvVHQcUVc5SpyB9J4vdZcNKnr1JJM=</DigestValue>
    </Reference>
    <Reference URI="#idOfficeObject" Type="http://www.w3.org/2000/09/xmldsig#Object">
      <DigestMethod Algorithm="urn:ietf:params:xml:ns:cpxmlsec:algorithms:gostr34112012-256"/>
      <DigestValue>AqQuIJKp5jdR+O6B2deygxIuJ3Aj+kO9vrXjtGNKvdU=</DigestValue>
    </Reference>
  </SignedInfo>
  <SignatureValue>s9QAkKUS0b8j8NZ+EAMvnFBPtWBVbYOmB4NrAumLuxSq809bRuO7Z4OIhO7rJvjm
rjEXA3tGpVi02UCMllMXsg==</SignatureValue>
  <KeyInfo>
    <X509Data>
      <X509Certificate>MIIJfDCCCSmgAwIBAgIRAOwe7thv1G2OqRQ1m91LoUUwCgYIKoUDBwEBAwIwggFX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gdGB0LjQuDAeFw0yMzAzMTMxNDE5MDBaFw0yNDA2MDUxNDE5MDBaMIICjjELMAkG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bG9jYWwvY3JsL3VjZmtfMjAyMi5jcnQwHQYDVR0OBBYEFJKPh7i40SQw5oMKM7+1
ro0aX8FCMIIBdwYDVR0jBIIBbjCCAWqAFB2AJtKJYucEgY8eSuircpJ2Ld09oYIB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9jAKBggqhQMHAQEDAgNBANlCq/UKU3uygs1mUUiiPBEHkMzhFBJvyQIEOVdGAjXH
7SARU7zZBQ4z2jQ5l1IUWcGUYOy9G6NjE7hM/g3QXWM=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"/>
            <mdssi:RelationshipReference SourceId="rId2"/>
            <mdssi:RelationshipReference SourceId="rId3"/>
            <mdssi:RelationshipReference SourceId="rId421"/>
            <mdssi:RelationshipReference SourceId="rId4"/>
            <mdssi:RelationshipReference SourceId="rId422"/>
          </Transform>
          <Transform Algorithm="http://www.w3.org/TR/2001/REC-xml-c14n-20010315"/>
        </Transforms>
        <DigestMethod Algorithm="http://www.w3.org/2000/09/xmldsig#sha1"/>
        <DigestValue>CrA8Ca/bx47SC+JngTKn9vbFAHc=</DigestValue>
      </Reference>
      <Reference URI="/word/document.xml?ContentType=application/vnd.openxmlformats-officedocument.wordprocessingml.document.main+xml">
        <DigestMethod Algorithm="http://www.w3.org/2000/09/xmldsig#sha1"/>
        <DigestValue>4cPLhd9PMjeE2nKbgK+V25nNzwA=</DigestValue>
      </Reference>
      <Reference URI="/word/fontTable.xml?ContentType=application/vnd.openxmlformats-officedocument.wordprocessingml.fontTable+xml">
        <DigestMethod Algorithm="http://www.w3.org/2000/09/xmldsig#sha1"/>
        <DigestValue>wLTtwFWQSm1c4zEZcJpnUYWnz8U=</DigestValue>
      </Reference>
      <Reference URI="/word/numbering.xml?ContentType=application/vnd.openxmlformats-officedocument.wordprocessingml.numbering+xml">
        <DigestMethod Algorithm="http://www.w3.org/2000/09/xmldsig#sha1"/>
        <DigestValue>S7uYq9TMrpvGF/VvQUoSt4io0eE=</DigestValue>
      </Reference>
      <Reference URI="/word/settings.xml?ContentType=application/vnd.openxmlformats-officedocument.wordprocessingml.settings+xml">
        <DigestMethod Algorithm="http://www.w3.org/2000/09/xmldsig#sha1"/>
        <DigestValue>LLsmERMzW8bPnIH8yEAgSrUWFXg=</DigestValue>
      </Reference>
      <Reference URI="/word/styles.xml?ContentType=application/vnd.openxmlformats-officedocument.wordprocessingml.styles+xml">
        <DigestMethod Algorithm="http://www.w3.org/2000/09/xmldsig#sha1"/>
        <DigestValue>2j6zN4K0zcEKzGzeqWlQ/abNDIU=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2023-09-24T14:58:48Z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25868</Words>
  <Characters>147451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2023-09-20T08:28:00Z</dcterms:created>
  <dcterms:modified xsi:type="dcterms:W3CDTF">2023-09-20T08:53:00Z</dcterms:modified>
</cp:coreProperties>
</file>